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高等学校等毕业生接收手续办理办事指南</w:t>
      </w:r>
    </w:p>
    <w:bookmarkEnd w:id="0"/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一、申请条件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（一）海口市户籍的应届毕业生；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（二）非海口市户籍，在海口市落实就业单位（单位在海口市社会保险局缴纳社会保险费）的应届高校毕业生。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二、申请材料</w:t>
      </w:r>
    </w:p>
    <w:p>
      <w:pPr>
        <w:numPr>
          <w:ilvl w:val="0"/>
          <w:numId w:val="0"/>
        </w:numPr>
        <w:ind w:left="0" w:leftChars="0" w:firstLine="447" w:firstLineChars="139"/>
        <w:jc w:val="left"/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  <w:t xml:space="preserve"> （一）海口市户籍毕业生办理可提供以下材料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uto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2"/>
          <w:szCs w:val="32"/>
          <w:lang w:val="en-US" w:eastAsia="zh-CN"/>
        </w:rPr>
        <w:t xml:space="preserve">    1、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2"/>
          <w:sz w:val="32"/>
          <w:szCs w:val="32"/>
          <w:lang w:val="en-US" w:eastAsia="zh-CN" w:bidi="ar-SA"/>
        </w:rPr>
        <w:t>本人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2"/>
          <w:szCs w:val="32"/>
          <w:lang w:eastAsia="zh-CN"/>
        </w:rPr>
        <w:t>身份证（社保卡）或户口本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2"/>
          <w:sz w:val="32"/>
          <w:szCs w:val="32"/>
          <w:lang w:val="en-US" w:eastAsia="zh-CN" w:bidi="ar-SA"/>
        </w:rPr>
        <w:t>（交验原件）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1.《就业协议书》原件；（学校盖章）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2.申请人提供身份证或社保卡。（原件和复印件）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val="en-US" w:eastAsia="zh-CN"/>
        </w:rPr>
        <w:t>（二）非海口市户籍，在海口落实就业单位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1.《就业协议书》原件 ；(学校和用人单位盖章）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2.企业营业执照副本。（复印件）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三、办理流程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（一）受理。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窗口受理材料并核准《就业协议书》申请人与用人单位信息签定信息。不符合申请条件，退回并一次性告知；材料不齐全，告知补齐补正；符合条件的予以办理。</w:t>
      </w:r>
    </w:p>
    <w:p>
      <w:pPr>
        <w:numPr>
          <w:ilvl w:val="0"/>
          <w:numId w:val="0"/>
        </w:numPr>
        <w:ind w:left="0" w:leftChars="0" w:firstLine="643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（二）审核。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符合条件，办理《就业协议书》备案，加盖公章。申请人填写《毕业生就业协议登记表》，登记个人信息。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（三）办结。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由申请人将《就业协议书》转至学校。</w:t>
      </w:r>
    </w:p>
    <w:p>
      <w:pPr>
        <w:widowControl/>
        <w:numPr>
          <w:ilvl w:val="0"/>
          <w:numId w:val="0"/>
        </w:numPr>
        <w:ind w:leftChars="200" w:firstLine="320" w:firstLineChars="100"/>
        <w:jc w:val="lef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四、办理时限：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即时办理。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五、申报地址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ar"/>
        </w:rPr>
        <w:t>海口市美兰区嘉华路2号海口市人力资源开发局二楼服务大厅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val="en-US" w:eastAsia="zh-CN" w:bidi="ar"/>
        </w:rPr>
        <w:t>11号窗口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六、其它提示事项</w:t>
      </w:r>
    </w:p>
    <w:p>
      <w:pPr>
        <w:numPr>
          <w:ilvl w:val="-1"/>
          <w:numId w:val="0"/>
        </w:numPr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接收手续办结后，毕业生凭备案的《就业协议书》到本人毕业院校办理报到证的派遣手续，派遣接收单位为海口市人力资源和社会保障局，学校负责将毕业生个人档案邮寄到海口市人才劳动力交流服务中心。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七、咨询电话：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0898-65230165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0" w:lineRule="exact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18"/>
          <w:sz w:val="44"/>
          <w:szCs w:val="44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368BA"/>
    <w:rsid w:val="19D54307"/>
    <w:rsid w:val="1BAF1F81"/>
    <w:rsid w:val="1C020F75"/>
    <w:rsid w:val="21531F67"/>
    <w:rsid w:val="21880697"/>
    <w:rsid w:val="2BD915B1"/>
    <w:rsid w:val="2F073E9B"/>
    <w:rsid w:val="32662B61"/>
    <w:rsid w:val="35A74C28"/>
    <w:rsid w:val="3B134B2F"/>
    <w:rsid w:val="41000233"/>
    <w:rsid w:val="421C57B7"/>
    <w:rsid w:val="431F1D3A"/>
    <w:rsid w:val="43A066F3"/>
    <w:rsid w:val="45B44C50"/>
    <w:rsid w:val="4784457D"/>
    <w:rsid w:val="4A650438"/>
    <w:rsid w:val="4B79062B"/>
    <w:rsid w:val="5DCC63BE"/>
    <w:rsid w:val="65B054B1"/>
    <w:rsid w:val="6EE5294F"/>
    <w:rsid w:val="782005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2021-08-30T15:15:00Z</dcterms:created>
  <dc:creator>lenovo</dc:creator>
  <cp:lastModifiedBy>lenovo</cp:lastModifiedBy>
  <cp:lastPrinted>2021-09-06T08:20:00Z</cp:lastPrinted>
  <dcterms:modified xsi:type="dcterms:W3CDTF">2021-09-10T06:57:46Z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31BB27BD90B20885B97C356157C8B86F</vt:lpwstr>
  </property>
</Properties>
</file>